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2830B0">
            <w:pPr>
              <w:rPr>
                <w:rFonts w:ascii="Times New Roman" w:hAnsi="Times New Roman"/>
                <w:b/>
                <w:sz w:val="24"/>
                <w:szCs w:val="24"/>
                <w:lang w:val="pt-BR"/>
              </w:rPr>
            </w:pPr>
            <w:r w:rsidRPr="002830B0">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NỘI DUNG ÔN TẬP - MÔN GDCD 9</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1C19ED">
        <w:rPr>
          <w:rFonts w:ascii="Times New Roman" w:hAnsi="Times New Roman"/>
          <w:b/>
          <w:szCs w:val="32"/>
          <w:lang w:val="pt-BR"/>
        </w:rPr>
        <w:t xml:space="preserve"> nghỉ học do dịch Covid-19 từ 27/4 đến 2/5</w:t>
      </w:r>
      <w:r>
        <w:rPr>
          <w:rFonts w:ascii="Times New Roman" w:hAnsi="Times New Roman"/>
          <w:b/>
          <w:szCs w:val="32"/>
          <w:lang w:val="pt-BR"/>
        </w:rPr>
        <w:t>)</w:t>
      </w:r>
    </w:p>
    <w:p w:rsidR="001C19ED" w:rsidRDefault="001C19ED" w:rsidP="001C19ED">
      <w:pPr>
        <w:rPr>
          <w:rFonts w:ascii="Times New Roman" w:hAnsi="Times New Roman"/>
          <w:b/>
          <w:szCs w:val="32"/>
          <w:lang w:val="pt-BR"/>
        </w:rPr>
      </w:pP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1:</w:t>
      </w:r>
      <w:r w:rsidRPr="001C19ED">
        <w:rPr>
          <w:rFonts w:ascii="Times New Roman" w:hAnsi="Times New Roman"/>
          <w:b/>
        </w:rPr>
        <w:t xml:space="preserve"> Mồ côi cha mẹ từ nhỏ, H được bà ngoại nuôi ăn học. Từ khi có việc làm và chỗ ở ổn định, H không về thăm bà và thường trốn tránh khi bà đến thăm. Nếu là H, em sẽ chọn cách ứng xử nào dưới đây cho phù hợp với quy định của pháp luật ?</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Chuyển cả chỗ ở và chỗ làm để bà không tìm được.</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Chuyển đến một nơi ở khác để bà không tìm được.</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Biếu bà một khoàn tiền và xin bà đừng làm phiền mình.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Đón bà lên sống cùng để thuận tiện cho việc chăm sóc.</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2:</w:t>
      </w:r>
      <w:r w:rsidRPr="001C19ED">
        <w:rPr>
          <w:rFonts w:ascii="Times New Roman" w:hAnsi="Times New Roman"/>
          <w:b/>
        </w:rPr>
        <w:t xml:space="preserve"> Luật Hôn nhân và gia đình năm 2014 quy định độ tuổi kết hôn là</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nam từ đủ 20 tuổi trở lên, nữ từ đủ 18 tuổi trở lên.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nam từ 20 tuổi trở lên, nữ từ 18 tuổi trở lên.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nam, nữ từ đủ 18 tuổi trở lên.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nam, nữ từ đủ 20 tuổi trở lên.</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3:</w:t>
      </w:r>
      <w:r w:rsidRPr="001C19ED">
        <w:rPr>
          <w:rFonts w:ascii="Times New Roman" w:hAnsi="Times New Roman"/>
          <w:b/>
        </w:rPr>
        <w:t xml:space="preserve"> Chị M mở cửa hàng cắt tóc gội đầu và có đăng kí giấy phép kinh doanh, đóng thuế hàng tháng. Gần đây, nhiều khách đến cửa hàng có nhu cầu cao về các dịch vụ làm đẹp như: xăm môi, nâng mũi,… nên chị đã quyết định đi học nghề để làm thêm các dịch vụ đó. Trong trường hợp này, chị M</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được tự do mở thêm dịch vụ mà không cần đăng kí giấy phép kinh doanh nữa.</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có thể mở thêm dịch vụ nhưng cần phải đăng kí lại giấy phép kinh doanh.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không được phép mở thêm dịch vụ vì giấy phép chỉ cho phép kinh doanh cắt tóc gội đầu.</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được tự do mở thêm dịch vụ vì đó là quyền tự do kinh doanh của công dân.</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4:</w:t>
      </w:r>
      <w:r w:rsidRPr="001C19ED">
        <w:rPr>
          <w:rFonts w:ascii="Times New Roman" w:hAnsi="Times New Roman"/>
          <w:b/>
        </w:rPr>
        <w:t xml:space="preserve"> Trường hợp nào dưới đây </w:t>
      </w:r>
      <w:r w:rsidRPr="001C19ED">
        <w:rPr>
          <w:rFonts w:ascii="Times New Roman" w:hAnsi="Times New Roman"/>
          <w:b/>
          <w:i/>
          <w:u w:val="single"/>
        </w:rPr>
        <w:t>không</w:t>
      </w:r>
      <w:r w:rsidRPr="001C19ED">
        <w:rPr>
          <w:rFonts w:ascii="Times New Roman" w:hAnsi="Times New Roman"/>
          <w:b/>
        </w:rPr>
        <w:t xml:space="preserve"> bị cấm kết hôn theo quy định của Luật hôn nhân và gia đình năm 2014?</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Người mất năng lực hành vi dân sự .</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Người có cùng dòng máu trực hệ.</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Người có quốc tịch nước ngoài.</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Người đang có vợ hoặc chồng.</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5:</w:t>
      </w:r>
      <w:r w:rsidRPr="001C19ED">
        <w:rPr>
          <w:rFonts w:ascii="Times New Roman" w:hAnsi="Times New Roman"/>
          <w:b/>
        </w:rPr>
        <w:t xml:space="preserve"> Phần thu nhập mà công nhân và các tổ chức kinh tế có nghĩa vụ nộp vào ngân sách nhà nước để chi tiêu cho những công việc chung được gọi là</w:t>
      </w:r>
    </w:p>
    <w:p w:rsidR="001C19ED" w:rsidRPr="001C19ED" w:rsidRDefault="001C19ED" w:rsidP="001C19ED">
      <w:pPr>
        <w:tabs>
          <w:tab w:val="left" w:pos="2708"/>
          <w:tab w:val="left" w:pos="5138"/>
          <w:tab w:val="left" w:pos="7569"/>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tiền lương.</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lãi suất.</w:t>
      </w:r>
      <w:r w:rsidRPr="001C19ED">
        <w:rPr>
          <w:rFonts w:ascii="Times New Roman" w:hAnsi="Times New Roman"/>
        </w:rPr>
        <w:tab/>
      </w:r>
      <w:r w:rsidRPr="001C19ED">
        <w:rPr>
          <w:rFonts w:ascii="Times New Roman" w:hAnsi="Times New Roman"/>
          <w:b/>
          <w:color w:val="3366FF"/>
        </w:rPr>
        <w:t xml:space="preserve">C. </w:t>
      </w:r>
      <w:r w:rsidRPr="001C19ED">
        <w:rPr>
          <w:rFonts w:ascii="Times New Roman" w:hAnsi="Times New Roman"/>
        </w:rPr>
        <w:t>thuế.</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tiền công.</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6:</w:t>
      </w:r>
      <w:r w:rsidRPr="001C19ED">
        <w:rPr>
          <w:rFonts w:ascii="Times New Roman" w:hAnsi="Times New Roman"/>
          <w:b/>
        </w:rPr>
        <w:t xml:space="preserve"> Đối tượng nào sau đây được kí hợp đồng lao động?</w:t>
      </w:r>
    </w:p>
    <w:p w:rsidR="001C19ED" w:rsidRPr="001C19ED" w:rsidRDefault="001C19ED" w:rsidP="001C19ED">
      <w:pPr>
        <w:tabs>
          <w:tab w:val="left" w:pos="2708"/>
          <w:tab w:val="left" w:pos="5138"/>
          <w:tab w:val="left" w:pos="7569"/>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Đủ 12 tuổi trở lên.</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Đủ 13 tuổi trở lên.</w:t>
      </w:r>
      <w:r w:rsidRPr="001C19ED">
        <w:rPr>
          <w:rFonts w:ascii="Times New Roman" w:hAnsi="Times New Roman"/>
        </w:rPr>
        <w:tab/>
      </w:r>
      <w:r w:rsidRPr="001C19ED">
        <w:rPr>
          <w:rFonts w:ascii="Times New Roman" w:hAnsi="Times New Roman"/>
          <w:b/>
          <w:color w:val="3366FF"/>
        </w:rPr>
        <w:t xml:space="preserve">C. </w:t>
      </w:r>
      <w:r w:rsidRPr="001C19ED">
        <w:rPr>
          <w:rFonts w:ascii="Times New Roman" w:hAnsi="Times New Roman"/>
        </w:rPr>
        <w:t>Đủ 14 tuổi trở lên.</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Đủ 15 tuổi trở lên.</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7:</w:t>
      </w:r>
      <w:r w:rsidRPr="001C19ED">
        <w:rPr>
          <w:rFonts w:ascii="Times New Roman" w:hAnsi="Times New Roman"/>
          <w:b/>
        </w:rPr>
        <w:t xml:space="preserve"> Nội dung nào dưới đây không nói về vai trò của thuế?</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Điều chỉnh cơ cấu kinh tế.</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Ổn định thị trường.</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Điều tiết kinh doanh.</w:t>
      </w:r>
    </w:p>
    <w:p w:rsidR="001C19ED" w:rsidRPr="001C19ED" w:rsidRDefault="001C19ED" w:rsidP="001C19ED">
      <w:pPr>
        <w:ind w:firstLine="283"/>
        <w:rPr>
          <w:rFonts w:ascii="Times New Roman" w:hAnsi="Times New Roman"/>
        </w:rPr>
      </w:pPr>
      <w:r w:rsidRPr="001C19ED">
        <w:rPr>
          <w:rFonts w:ascii="Times New Roman" w:hAnsi="Times New Roman"/>
          <w:b/>
          <w:color w:val="3366FF"/>
        </w:rPr>
        <w:lastRenderedPageBreak/>
        <w:t xml:space="preserve">D. </w:t>
      </w:r>
      <w:r w:rsidRPr="001C19ED">
        <w:rPr>
          <w:rFonts w:ascii="Times New Roman" w:hAnsi="Times New Roman"/>
        </w:rPr>
        <w:t>Thúc đẩy quan hệ đối ngoại.</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8:</w:t>
      </w:r>
      <w:r w:rsidRPr="001C19ED">
        <w:rPr>
          <w:rFonts w:ascii="Times New Roman" w:hAnsi="Times New Roman"/>
          <w:b/>
        </w:rPr>
        <w:t xml:space="preserve"> Nhận định nào sau đây không đúng?</w:t>
      </w:r>
    </w:p>
    <w:p w:rsidR="001C19ED" w:rsidRPr="001C19ED" w:rsidRDefault="001C19ED" w:rsidP="001C19ED">
      <w:pPr>
        <w:spacing w:before="60"/>
        <w:jc w:val="both"/>
        <w:rPr>
          <w:rFonts w:ascii="Times New Roman" w:hAnsi="Times New Roman"/>
        </w:rPr>
      </w:pPr>
      <w:r w:rsidRPr="001C19ED">
        <w:rPr>
          <w:rFonts w:ascii="Times New Roman" w:hAnsi="Times New Roman"/>
        </w:rPr>
        <w:t>Công dân có quyền: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kinh doanh bất cứ mặt hàng nào mà pháp luật không cấm.</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tự do kinh doanh và thực hiện nghĩa vụ đóng thuế.</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kinh doanh theo đúng mặt hàng và số lượng đã đăng kí.</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tự do kinh doanh bất cứ ngành nghề nào mà mình thích.</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9:</w:t>
      </w:r>
      <w:r w:rsidRPr="001C19ED">
        <w:rPr>
          <w:rFonts w:ascii="Times New Roman" w:hAnsi="Times New Roman"/>
          <w:b/>
        </w:rPr>
        <w:t xml:space="preserve"> Hành vi nào dưới đây không bị pháp luật cấm?</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Lạm dụng sức lao động của người dưới 18 tuổi.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Sử dụng lao động dưới 18 tuổi làm công việc nguy hiểm.</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Cưỡng bức, ngược đãi người lao động.</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Nhận người lao động đủ 15 tuổi vào làm việc.</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10:</w:t>
      </w:r>
      <w:r w:rsidRPr="001C19ED">
        <w:rPr>
          <w:rFonts w:ascii="Times New Roman" w:hAnsi="Times New Roman"/>
          <w:b/>
        </w:rPr>
        <w:t xml:space="preserve"> Mục đích cơ bản, cuối cùng của hoạt động kinh doanh là</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khẳng định thương hiệu.</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thu lợi nhuận.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mở rộng thị trường.</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khai thác tối đa nguồn lực kinh tế.</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11:</w:t>
      </w:r>
      <w:r w:rsidRPr="001C19ED">
        <w:rPr>
          <w:rFonts w:ascii="Times New Roman" w:hAnsi="Times New Roman"/>
          <w:b/>
        </w:rPr>
        <w:t xml:space="preserve"> Hành vi nào dưới đây của người lao động là vi phạm pháp luật lao động?</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Thuê trẻ em dưới 15 tuổi vào làm việc.</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Không trả đủ tiền công theo thỏa thuận.</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Tự ý đuổi việc khi chưa hết hạn hợp đồng.</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Tự ý bỏ việc không báo trước.</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12:</w:t>
      </w:r>
      <w:r w:rsidRPr="001C19ED">
        <w:rPr>
          <w:rFonts w:ascii="Times New Roman" w:hAnsi="Times New Roman"/>
          <w:b/>
        </w:rPr>
        <w:t xml:space="preserve"> Ý kiến nào dưới đây </w:t>
      </w:r>
      <w:r w:rsidRPr="001C19ED">
        <w:rPr>
          <w:rFonts w:ascii="Times New Roman" w:hAnsi="Times New Roman"/>
          <w:b/>
          <w:i/>
          <w:u w:val="single"/>
        </w:rPr>
        <w:t>không</w:t>
      </w:r>
      <w:r w:rsidRPr="001C19ED">
        <w:rPr>
          <w:rFonts w:ascii="Times New Roman" w:hAnsi="Times New Roman"/>
          <w:b/>
          <w:i/>
        </w:rPr>
        <w:t xml:space="preserve"> </w:t>
      </w:r>
      <w:r w:rsidRPr="001C19ED">
        <w:rPr>
          <w:rFonts w:ascii="Times New Roman" w:hAnsi="Times New Roman"/>
          <w:b/>
        </w:rPr>
        <w:t>đúng với quy định của pháp luật nước ta về hôn nhân và gia đình?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Nam nữ tự nguyện quyết định kết hôn trên cơ sở tình yêu.</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Kết hôn là tự do của nam nữ, không ai có quyền can thiệp.</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Cha mẹ có quyền hướng dẫn con trong việc chọn bạn đời.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Hôn nhân không bị phân biệt bởi dân tộc và tôn giáo.</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13:</w:t>
      </w:r>
      <w:r w:rsidRPr="001C19ED">
        <w:rPr>
          <w:rFonts w:ascii="Times New Roman" w:hAnsi="Times New Roman"/>
          <w:b/>
        </w:rPr>
        <w:t xml:space="preserve"> Hoạt động sản xuất, dịch vụ và trao đổi hàng hóa nhằm mục đích thu lợi nhuận là nội dung của khái niệm nào dưới đây?</w:t>
      </w:r>
    </w:p>
    <w:p w:rsidR="001C19ED" w:rsidRPr="001C19ED" w:rsidRDefault="001C19ED" w:rsidP="001C19ED">
      <w:pPr>
        <w:tabs>
          <w:tab w:val="left" w:pos="2708"/>
          <w:tab w:val="left" w:pos="5138"/>
          <w:tab w:val="left" w:pos="7569"/>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Thương mại</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Kinh doanh</w:t>
      </w:r>
      <w:r w:rsidRPr="001C19ED">
        <w:rPr>
          <w:rFonts w:ascii="Times New Roman" w:hAnsi="Times New Roman"/>
        </w:rPr>
        <w:tab/>
      </w:r>
      <w:r w:rsidRPr="001C19ED">
        <w:rPr>
          <w:rFonts w:ascii="Times New Roman" w:hAnsi="Times New Roman"/>
          <w:b/>
          <w:color w:val="3366FF"/>
        </w:rPr>
        <w:t xml:space="preserve">C. </w:t>
      </w:r>
      <w:r w:rsidRPr="001C19ED">
        <w:rPr>
          <w:rFonts w:ascii="Times New Roman" w:hAnsi="Times New Roman"/>
        </w:rPr>
        <w:t>Kinh tế</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Đầu tư</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14:</w:t>
      </w:r>
      <w:r w:rsidRPr="001C19ED">
        <w:rPr>
          <w:rFonts w:ascii="Times New Roman" w:hAnsi="Times New Roman"/>
          <w:b/>
        </w:rPr>
        <w:t xml:space="preserve"> Bạn T (16 tuổi) đã học hết lớp 9, do nhà đông em, gia đình khó khăn nên bạn T muốn có việc làm để giúp đỡ bố mẹ. Theo em, bạn T có thể tìm việc làm bằng cách nào dưới đây?</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Xin vào biên chế, làm việc trong cơ quan nhà nước.</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Xin làm việc nặng ở các công ty để kiếm nhiều tiền.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Xin làm hợp đồng tại các cơ sở sản xuất kinh doanh.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Vay ngân hàng để lập cơ sở sản xuất và thuê lao động.</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15:</w:t>
      </w:r>
      <w:r w:rsidRPr="001C19ED">
        <w:rPr>
          <w:rFonts w:ascii="Times New Roman" w:hAnsi="Times New Roman"/>
          <w:b/>
        </w:rPr>
        <w:t xml:space="preserve"> Gia đình anh V buôn bán quần áo trẻ em và đã có giấy phép kinh doanh. Thời gian gần đây, anh V kinh doanh thêm mặt hàng đồ chơi trẻ em. Việc bán thêm mặt hàng đó của anh V có vi phạm pháp luật không? Vì sao?</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Không, vì mặt hàng đó chưa có trong giấy phép kinh doanh.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Có, vì mặt hàng đó chưa có trong giấy phép kinh doanh.</w:t>
      </w:r>
    </w:p>
    <w:p w:rsidR="001C19ED" w:rsidRPr="001C19ED" w:rsidRDefault="001C19ED" w:rsidP="001C19ED">
      <w:pPr>
        <w:ind w:firstLine="283"/>
        <w:rPr>
          <w:rFonts w:ascii="Times New Roman" w:hAnsi="Times New Roman"/>
        </w:rPr>
      </w:pPr>
      <w:r w:rsidRPr="001C19ED">
        <w:rPr>
          <w:rFonts w:ascii="Times New Roman" w:hAnsi="Times New Roman"/>
          <w:b/>
          <w:color w:val="3366FF"/>
        </w:rPr>
        <w:lastRenderedPageBreak/>
        <w:t xml:space="preserve">C. </w:t>
      </w:r>
      <w:r w:rsidRPr="001C19ED">
        <w:rPr>
          <w:rFonts w:ascii="Times New Roman" w:hAnsi="Times New Roman"/>
        </w:rPr>
        <w:t>Không, vì mặt hàng đó chưa có trong giấy phép kinh doanh.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Có, vì mặt hàng đó không đảm bảo an toàn đối với trẻ em.</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16:</w:t>
      </w:r>
      <w:r w:rsidRPr="001C19ED">
        <w:rPr>
          <w:rFonts w:ascii="Times New Roman" w:hAnsi="Times New Roman"/>
          <w:b/>
        </w:rPr>
        <w:t xml:space="preserve"> Hành vi nào dưới đây vi phạm pháp luật lao động?</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Lạm dụng sức lao động của người dưới 18 tuổi.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Sử dụng sức lao động của người 18 tuổi.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Thuê mướn người nước ngoài vào làm việc.</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Thuê mướn trẻ em đủ 15 tuổi vào làm việc.</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17:</w:t>
      </w:r>
      <w:r w:rsidRPr="001C19ED">
        <w:rPr>
          <w:rFonts w:ascii="Times New Roman" w:hAnsi="Times New Roman"/>
          <w:b/>
        </w:rPr>
        <w:t xml:space="preserve"> Nội dung nào dưới đây là cơ sở quan trọng của hôn nhân?</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Tình yêu chân chính.</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Điều kiện kinh tế.</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Vị trí xã hội.</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Phong tục tập quán.</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18:</w:t>
      </w:r>
      <w:r w:rsidRPr="001C19ED">
        <w:rPr>
          <w:rFonts w:ascii="Times New Roman" w:hAnsi="Times New Roman"/>
          <w:b/>
        </w:rPr>
        <w:t xml:space="preserve"> Hiến pháp 2013 nước ta quy định: Lao động là quyền và</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bổn phận của mọi người.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trách nhiệm của mọi người.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nghĩa vụ của mọi công dân.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nhu cầu của mọi công dân.</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19:</w:t>
      </w:r>
      <w:r w:rsidRPr="001C19ED">
        <w:rPr>
          <w:rFonts w:ascii="Times New Roman" w:hAnsi="Times New Roman"/>
          <w:b/>
        </w:rPr>
        <w:t xml:space="preserve"> Trường hợp nào dưới đây vi phạm Luật Hôn nhân và gia đình năm 2014 về độ tuổi kết hôn?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Anh X 72 tuổi kết hôn với chị Y đủ 18 tuổi.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Anh K đủ 20 tuổi kết hôn với chị L đủ 18 tuổi.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Anh T đủ 18 tuổi kết hôn với chị H 19 tuổi.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Anh C 26 tuổi kết hôn với chị S 62 tuổi.</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20:</w:t>
      </w:r>
      <w:r w:rsidRPr="001C19ED">
        <w:rPr>
          <w:rFonts w:ascii="Times New Roman" w:hAnsi="Times New Roman"/>
          <w:b/>
        </w:rPr>
        <w:t xml:space="preserve"> Quyền tự do kinh doanh của công dân được hiểu là công dân được</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lựa chọn hình thức tổ chức kinh doanh, ngành nghề và quy mô kinh doanh theo quy định của pháp luật.</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kinh doanh bất kì mặt hàng nào mà mình có khả năng.</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kinh doanh bất kì ngành nghề nào mà không chịu sự quản lí của ai.</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tự do lựa chọn ngành nghề và quy mô kinh doanh theo nhu cầu của bản thân.</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21:</w:t>
      </w:r>
      <w:r w:rsidRPr="001C19ED">
        <w:rPr>
          <w:rFonts w:ascii="Times New Roman" w:hAnsi="Times New Roman"/>
          <w:b/>
        </w:rPr>
        <w:t xml:space="preserve"> Trường hợp nào sau đây </w:t>
      </w:r>
      <w:r w:rsidRPr="001C19ED">
        <w:rPr>
          <w:rFonts w:ascii="Times New Roman" w:hAnsi="Times New Roman"/>
          <w:b/>
          <w:i/>
          <w:u w:val="single"/>
        </w:rPr>
        <w:t xml:space="preserve">không </w:t>
      </w:r>
      <w:r w:rsidRPr="001C19ED">
        <w:rPr>
          <w:rFonts w:ascii="Times New Roman" w:hAnsi="Times New Roman"/>
          <w:b/>
        </w:rPr>
        <w:t>bị pháp luật Việt Nam cấm?</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Cản trở hôn nhân tự nguyện.</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Kết hôn, li hôn giả tạo.</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Tảo hôn, cưỡng ép kết hôn.</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Kết hôn khi đã cao tuổi.</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22:</w:t>
      </w:r>
      <w:r w:rsidRPr="001C19ED">
        <w:rPr>
          <w:rFonts w:ascii="Times New Roman" w:hAnsi="Times New Roman"/>
          <w:b/>
        </w:rPr>
        <w:t xml:space="preserve"> Doanh nghiệp do một cá nhân làm chủ đầu tư và tự chịu trách nhiệm bằng toàn bộ tài sản của mình về mọi hoạt động của doanh nghiệp được gọi là</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Công ty cổ phần.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Doanh nghiệp tư nhân.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Doanh nghiệp nhà nước.</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Công ty hợp doanh</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23:</w:t>
      </w:r>
      <w:r w:rsidRPr="001C19ED">
        <w:rPr>
          <w:rFonts w:ascii="Times New Roman" w:hAnsi="Times New Roman"/>
          <w:b/>
        </w:rPr>
        <w:t xml:space="preserve"> Vợ chồng bình đẳng với nhau được hiểu là vợ chồng</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có nghĩa vụ và quyền không giống nhau trong gia đình.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phải làm những công việc giống hệt như nhau trong gia đình.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có nghĩa vụ và quyền ngang nhau trong gia đình.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phải làm những công việc bằng nhau, không hơn kém.</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24:</w:t>
      </w:r>
      <w:r w:rsidRPr="001C19ED">
        <w:rPr>
          <w:rFonts w:ascii="Times New Roman" w:hAnsi="Times New Roman"/>
          <w:b/>
        </w:rPr>
        <w:t xml:space="preserve"> Bà H mở cửa hàng kinh doanh có đăng kí kinh doanh 8 loại mặt hàng và đóng thuế đầy đủ. Nhưng khi ban quản lí thị trường kiểm tra thấy trong cửa </w:t>
      </w:r>
      <w:r w:rsidRPr="001C19ED">
        <w:rPr>
          <w:rFonts w:ascii="Times New Roman" w:hAnsi="Times New Roman"/>
          <w:b/>
        </w:rPr>
        <w:lastRenderedPageBreak/>
        <w:t>hàng của bà có bán tới 12 loại mặt hàng. Trong trường hợp này, hoạt động kinh doanh của bà H là</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vi phạm pháp luật vì không kinh doanh mặt hàng ghi trong giấy phép.</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không vi phạm pháp luật vì có đăng kí giấy phép kinh doanh.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không vi phạm pháp luật vì có đóng thuế đầy đủ.</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vi phạm pháp luật vì không kê khai đúng số vốn kinh doanh.</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25:</w:t>
      </w:r>
      <w:r w:rsidRPr="001C19ED">
        <w:rPr>
          <w:rFonts w:ascii="Times New Roman" w:hAnsi="Times New Roman"/>
          <w:b/>
        </w:rPr>
        <w:t xml:space="preserve"> Sự liên kết đặc biệt giữa một nam và một nữ trên nguyên tắc bình đẳng tự nguyện, được Nhà nước thừa nhận là dấu hiệu cơ bản của khái niệm nào dưới đây?</w:t>
      </w:r>
    </w:p>
    <w:p w:rsidR="001C19ED" w:rsidRPr="001C19ED" w:rsidRDefault="001C19ED" w:rsidP="001C19ED">
      <w:pPr>
        <w:tabs>
          <w:tab w:val="left" w:pos="2708"/>
          <w:tab w:val="left" w:pos="5138"/>
          <w:tab w:val="left" w:pos="7569"/>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Hôn nhân.</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Đính ước.</w:t>
      </w:r>
      <w:r w:rsidRPr="001C19ED">
        <w:rPr>
          <w:rFonts w:ascii="Times New Roman" w:hAnsi="Times New Roman"/>
        </w:rPr>
        <w:tab/>
      </w:r>
      <w:r w:rsidRPr="001C19ED">
        <w:rPr>
          <w:rFonts w:ascii="Times New Roman" w:hAnsi="Times New Roman"/>
          <w:b/>
          <w:color w:val="3366FF"/>
        </w:rPr>
        <w:t xml:space="preserve">C. </w:t>
      </w:r>
      <w:r w:rsidRPr="001C19ED">
        <w:rPr>
          <w:rFonts w:ascii="Times New Roman" w:hAnsi="Times New Roman"/>
        </w:rPr>
        <w:t>Đính hôn.</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Kết hôn.</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26:</w:t>
      </w:r>
      <w:r w:rsidRPr="001C19ED">
        <w:rPr>
          <w:rFonts w:ascii="Times New Roman" w:hAnsi="Times New Roman"/>
          <w:b/>
        </w:rPr>
        <w:t xml:space="preserve"> Thuế  </w:t>
      </w:r>
      <w:r w:rsidRPr="001C19ED">
        <w:rPr>
          <w:rFonts w:ascii="Times New Roman" w:hAnsi="Times New Roman"/>
          <w:b/>
          <w:i/>
          <w:u w:val="single"/>
        </w:rPr>
        <w:t>không</w:t>
      </w:r>
      <w:r w:rsidRPr="001C19ED">
        <w:rPr>
          <w:rFonts w:ascii="Times New Roman" w:hAnsi="Times New Roman"/>
          <w:b/>
          <w:i/>
        </w:rPr>
        <w:t xml:space="preserve"> </w:t>
      </w:r>
      <w:r w:rsidRPr="001C19ED">
        <w:rPr>
          <w:rFonts w:ascii="Times New Roman" w:hAnsi="Times New Roman"/>
          <w:b/>
        </w:rPr>
        <w:t>dùng để chi tiêu cho công việc nào dưới đây?</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Trả lương cho công chức nhà nước.</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Xây nhà ở cho quan chức nhà nước.</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Làm đường giao thông.</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Xây dựng trường học.</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27:</w:t>
      </w:r>
      <w:r w:rsidRPr="001C19ED">
        <w:rPr>
          <w:rFonts w:ascii="Times New Roman" w:hAnsi="Times New Roman"/>
          <w:b/>
        </w:rPr>
        <w:t xml:space="preserve"> Hoạt động có mục đích của con người nhằm tạo ra của cải vật chất và các giá trị tinh thần cho xã hội là nội dung của khái niệm nào dưới đây?</w:t>
      </w:r>
    </w:p>
    <w:p w:rsidR="001C19ED" w:rsidRPr="001C19ED" w:rsidRDefault="001C19ED" w:rsidP="001C19ED">
      <w:pPr>
        <w:tabs>
          <w:tab w:val="left" w:pos="2708"/>
          <w:tab w:val="left" w:pos="5138"/>
          <w:tab w:val="left" w:pos="7569"/>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Dịch vụ.</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Lao động.</w:t>
      </w:r>
      <w:r w:rsidRPr="001C19ED">
        <w:rPr>
          <w:rFonts w:ascii="Times New Roman" w:hAnsi="Times New Roman"/>
        </w:rPr>
        <w:tab/>
      </w:r>
      <w:r w:rsidRPr="001C19ED">
        <w:rPr>
          <w:rFonts w:ascii="Times New Roman" w:hAnsi="Times New Roman"/>
          <w:b/>
          <w:color w:val="3366FF"/>
        </w:rPr>
        <w:t xml:space="preserve">C. </w:t>
      </w:r>
      <w:r w:rsidRPr="001C19ED">
        <w:rPr>
          <w:rFonts w:ascii="Times New Roman" w:hAnsi="Times New Roman"/>
        </w:rPr>
        <w:t>Sản xuất.</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Kinh doanh.</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28:</w:t>
      </w:r>
      <w:r w:rsidRPr="001C19ED">
        <w:rPr>
          <w:rFonts w:ascii="Times New Roman" w:hAnsi="Times New Roman"/>
          <w:b/>
        </w:rPr>
        <w:t xml:space="preserve"> Hoạt động nào dưới đây thuộc quyền lao động của công dân?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Tìm kiếm việc làm.</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Thành lập doanh nghiệp.</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Quản lí tài sản cá nhân.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Mở trường đào tạo nghề.</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29:</w:t>
      </w:r>
      <w:r w:rsidRPr="001C19ED">
        <w:rPr>
          <w:rFonts w:ascii="Times New Roman" w:hAnsi="Times New Roman"/>
          <w:b/>
        </w:rPr>
        <w:t xml:space="preserve"> Sau thời gian thử việc tại công ty X, chị H đã được nhận vào làm nhân viên và kí hợp đồng chính thức. trong thời gian làm việc, chị H có thai nên người mệt mỏi và đã nghỉ việc 5 ngày để đi khám sức khỏe mà không thông báo với công ty. Khi đi làm trở lại, chị H nhận được quyết đinh cho nghỉ việc của giám đốc công ty X. trong trường hợp này, ai dưới đây đã vi phạm pháp luật lao động?</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Chị 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Không ai vi phạm.</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Giám đốc công ty X.</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Chị H và giám đốc công ty X.</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30:</w:t>
      </w:r>
      <w:r w:rsidRPr="001C19ED">
        <w:rPr>
          <w:rFonts w:ascii="Times New Roman" w:hAnsi="Times New Roman"/>
          <w:b/>
        </w:rPr>
        <w:t xml:space="preserve"> Nội dung nào dưới đây </w:t>
      </w:r>
      <w:r w:rsidRPr="001C19ED">
        <w:rPr>
          <w:rFonts w:ascii="Times New Roman" w:hAnsi="Times New Roman"/>
          <w:b/>
          <w:i/>
          <w:u w:val="single"/>
        </w:rPr>
        <w:t>không</w:t>
      </w:r>
      <w:r w:rsidRPr="001C19ED">
        <w:rPr>
          <w:rFonts w:ascii="Times New Roman" w:hAnsi="Times New Roman"/>
          <w:b/>
        </w:rPr>
        <w:t xml:space="preserve"> phải là nguyên tắc cơ bản của chế độ hôn nhân ở nước ta hiện nay?</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Cha mẹ sắp đặt.</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Tự nguyện, tiến bộ.</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Một vợ, một chồng.</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Vợ chồng bình đẳng.</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31:</w:t>
      </w:r>
      <w:r w:rsidRPr="001C19ED">
        <w:rPr>
          <w:rFonts w:ascii="Times New Roman" w:hAnsi="Times New Roman"/>
          <w:b/>
        </w:rPr>
        <w:t xml:space="preserve"> Pháp luật nước ta quy định cấm sử dụng người lao động vào làm những công việc nặng nhọc nguy hiểm hoặc tiếp xúc với các chất độc hại khi người lao động chưa đủ</w:t>
      </w:r>
    </w:p>
    <w:p w:rsidR="001C19ED" w:rsidRPr="001C19ED" w:rsidRDefault="001C19ED" w:rsidP="001C19ED">
      <w:pPr>
        <w:tabs>
          <w:tab w:val="left" w:pos="2708"/>
          <w:tab w:val="left" w:pos="5138"/>
          <w:tab w:val="left" w:pos="7569"/>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18 tuổi.</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20 tuổi.</w:t>
      </w:r>
      <w:r w:rsidRPr="001C19ED">
        <w:rPr>
          <w:rFonts w:ascii="Times New Roman" w:hAnsi="Times New Roman"/>
        </w:rPr>
        <w:tab/>
      </w:r>
      <w:r w:rsidRPr="001C19ED">
        <w:rPr>
          <w:rFonts w:ascii="Times New Roman" w:hAnsi="Times New Roman"/>
          <w:b/>
          <w:color w:val="3366FF"/>
        </w:rPr>
        <w:t xml:space="preserve">C. </w:t>
      </w:r>
      <w:r w:rsidRPr="001C19ED">
        <w:rPr>
          <w:rFonts w:ascii="Times New Roman" w:hAnsi="Times New Roman"/>
        </w:rPr>
        <w:t>21 tuổi.</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19 tuổi.</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32:</w:t>
      </w:r>
      <w:r w:rsidRPr="001C19ED">
        <w:rPr>
          <w:rFonts w:ascii="Times New Roman" w:hAnsi="Times New Roman"/>
          <w:b/>
        </w:rPr>
        <w:t xml:space="preserve"> Luật Hôn nhân và gia đình năm 2014 </w:t>
      </w:r>
      <w:r w:rsidRPr="001C19ED">
        <w:rPr>
          <w:rFonts w:ascii="Times New Roman" w:hAnsi="Times New Roman"/>
          <w:b/>
          <w:i/>
          <w:u w:val="single"/>
        </w:rPr>
        <w:t>không</w:t>
      </w:r>
      <w:r w:rsidRPr="001C19ED">
        <w:rPr>
          <w:rFonts w:ascii="Times New Roman" w:hAnsi="Times New Roman"/>
          <w:b/>
        </w:rPr>
        <w:t xml:space="preserve"> thừa nhận trường hợp kết hôn nào dưới đây?</w:t>
      </w:r>
    </w:p>
    <w:p w:rsidR="001C19ED" w:rsidRPr="001C19ED" w:rsidRDefault="001C19ED" w:rsidP="001C19ED">
      <w:pPr>
        <w:ind w:firstLine="283"/>
        <w:rPr>
          <w:rFonts w:ascii="Times New Roman" w:hAnsi="Times New Roman"/>
        </w:rPr>
      </w:pPr>
      <w:r w:rsidRPr="001C19ED">
        <w:rPr>
          <w:rFonts w:ascii="Times New Roman" w:hAnsi="Times New Roman"/>
          <w:b/>
          <w:color w:val="3366FF"/>
        </w:rPr>
        <w:lastRenderedPageBreak/>
        <w:t xml:space="preserve">A. </w:t>
      </w:r>
      <w:r w:rsidRPr="001C19ED">
        <w:rPr>
          <w:rFonts w:ascii="Times New Roman" w:hAnsi="Times New Roman"/>
        </w:rPr>
        <w:t>Kết hôn giữa những người quá chênh lệch về tuổi tác.</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Kết hôn giữa những người khác giới tính.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Kết hôn giữa những người cùng giới tính.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Kết hôn giữa những người không cùng tôn giáo.</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33:</w:t>
      </w:r>
      <w:r w:rsidRPr="001C19ED">
        <w:rPr>
          <w:rFonts w:ascii="Times New Roman" w:hAnsi="Times New Roman"/>
          <w:b/>
        </w:rPr>
        <w:t xml:space="preserve"> Hành vi nào dưới đây vi phạm pháp luật về kinh doanh?</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Buôn bán thuốc nổ, vũ khí.</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Kê khai đúng số vốn kinh doanh.</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Đăng kí thêm mặt hàng kinh doanh.</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Đóng thuế cho hoạt động kinh doanh.</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34:</w:t>
      </w:r>
      <w:r w:rsidRPr="001C19ED">
        <w:rPr>
          <w:rFonts w:ascii="Times New Roman" w:hAnsi="Times New Roman"/>
          <w:b/>
        </w:rPr>
        <w:t xml:space="preserve"> Bạn H có 3 chị em gái, chị M của H vừa thi đỗ vào đại học nhưng bố mẹ H bắt chị ở nhà lấy chồng vì lí do H là con trai duy nhất trong nhà nên phải để dành tiền cho H đi du học. Nếu là H, em sẽ chọn cách ứng xử nào dưới đây cho đúng với quy định của pháp luật?</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Giải thích để bố mẹ đối xử công bằng với các con.</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Không quan tâm vì cho rằng đó là quyền đối xử của bố mẹ.</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Bênh vực chị M và khuyên chị M cãi lại bố mẹ.</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Tôn trọng và đồng tình với ý kiến của bố mẹ.</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35:</w:t>
      </w:r>
      <w:r w:rsidRPr="001C19ED">
        <w:rPr>
          <w:rFonts w:ascii="Times New Roman" w:hAnsi="Times New Roman"/>
          <w:b/>
        </w:rPr>
        <w:t xml:space="preserve"> Nội dung nào dưới đây là một trong những nguyên tắc cơ bản của hôn nhân ở nước ta hiện nay?</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Tự nguyện, tiến bộ.</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Tự do, tự quyết định.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“Cha mẹ đặt đâu con ngồi đấy”</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Không bị ràng buộc bởi pháp luật.</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36:</w:t>
      </w:r>
      <w:r w:rsidRPr="001C19ED">
        <w:rPr>
          <w:rFonts w:ascii="Times New Roman" w:hAnsi="Times New Roman"/>
          <w:b/>
        </w:rPr>
        <w:t xml:space="preserve"> Công ty may mặc Y kí kết hợp đồng có thời hạn với chị H là 5 năm. Sau 2 năm làm việc, chị kết hôn và có thai. Sau khi nghỉ chế độ thai sản theo đúng quy định, chị quay lại công ty làm việc thì công ty Y đã hủy hợp đồng làm việc với chị H. trong trường hợp này công ty đã vi phạm thỏa thuận nào dưới đây trong hợp đồng lao động ?</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Tiền lương.</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Tiền thưởng.</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Thời gian làm việc.</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Điều kiện làm việc.</w:t>
      </w:r>
    </w:p>
    <w:p w:rsidR="001C19ED" w:rsidRPr="001C19ED" w:rsidRDefault="001C19ED" w:rsidP="001C19ED">
      <w:pPr>
        <w:spacing w:before="60"/>
        <w:jc w:val="both"/>
        <w:rPr>
          <w:rFonts w:ascii="Times New Roman" w:hAnsi="Times New Roman"/>
        </w:rPr>
      </w:pPr>
      <w:r w:rsidRPr="001C19ED">
        <w:rPr>
          <w:rFonts w:ascii="Times New Roman" w:hAnsi="Times New Roman"/>
          <w:b/>
          <w:color w:val="0000FF"/>
        </w:rPr>
        <w:t>Câu 37:</w:t>
      </w:r>
      <w:r w:rsidRPr="001C19ED">
        <w:rPr>
          <w:rFonts w:ascii="Times New Roman" w:hAnsi="Times New Roman"/>
          <w:b/>
        </w:rPr>
        <w:t xml:space="preserve"> Nội dung nào dưới đây thuộc trường hợp cấm kết hôn theo quy định của Luật hôn nhân và gia đình năm 2014?</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Những người khác tôn giáo.</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Những người không có cùng quốc tịch.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Những người không cùng tư tưởng, quan điểm.</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Những người mất năng lực hành vi dân sự.</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38:</w:t>
      </w:r>
      <w:r w:rsidRPr="001C19ED">
        <w:rPr>
          <w:rFonts w:ascii="Times New Roman" w:hAnsi="Times New Roman"/>
          <w:b/>
        </w:rPr>
        <w:t xml:space="preserve"> Quan điểm nào dưới đây đúng với quy định của pháp luật hôn nhân và gia đình nước ta?</w:t>
      </w:r>
    </w:p>
    <w:p w:rsidR="001C19ED" w:rsidRPr="001C19ED" w:rsidRDefault="001C19ED" w:rsidP="001C19ED">
      <w:pPr>
        <w:spacing w:before="60"/>
        <w:jc w:val="both"/>
        <w:rPr>
          <w:rFonts w:ascii="Times New Roman" w:hAnsi="Times New Roman"/>
        </w:rPr>
      </w:pPr>
      <w:r w:rsidRPr="001C19ED">
        <w:rPr>
          <w:rFonts w:ascii="Times New Roman" w:hAnsi="Times New Roman"/>
        </w:rPr>
        <w:t>Trong gia đình:</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người chồng là người quyết định mọi việc.</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B. </w:t>
      </w:r>
      <w:r w:rsidRPr="001C19ED">
        <w:rPr>
          <w:rFonts w:ascii="Times New Roman" w:hAnsi="Times New Roman"/>
        </w:rPr>
        <w:t>người chồng phải lo việc lớn còn người vợ phải làm việc nhà.</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người vợ có quyền quyết định mọi việc.</w:t>
      </w:r>
    </w:p>
    <w:p w:rsidR="001C19ED" w:rsidRPr="001C19ED" w:rsidRDefault="001C19ED" w:rsidP="001C19ED">
      <w:pPr>
        <w:ind w:firstLine="283"/>
        <w:rPr>
          <w:rFonts w:ascii="Times New Roman" w:hAnsi="Times New Roman"/>
        </w:rPr>
      </w:pPr>
      <w:r w:rsidRPr="001C19ED">
        <w:rPr>
          <w:rFonts w:ascii="Times New Roman" w:hAnsi="Times New Roman"/>
          <w:b/>
          <w:color w:val="3366FF"/>
        </w:rPr>
        <w:t xml:space="preserve">D. </w:t>
      </w:r>
      <w:r w:rsidRPr="001C19ED">
        <w:rPr>
          <w:rFonts w:ascii="Times New Roman" w:hAnsi="Times New Roman"/>
        </w:rPr>
        <w:t>vợ chồng có quyền và nghĩa vụ ngang nhau về mọi mặt.</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lastRenderedPageBreak/>
        <w:t>Câu 39:</w:t>
      </w:r>
      <w:r w:rsidRPr="001C19ED">
        <w:rPr>
          <w:rFonts w:ascii="Times New Roman" w:hAnsi="Times New Roman"/>
          <w:b/>
        </w:rPr>
        <w:t xml:space="preserve"> Hành vi nào dưới đây của người sử dụng lao động là vi phạm pháp luật lao động?</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Tự ý bỏ việc không báo trước</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Nghỉ việc dài ngày không có lí do.</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Kéo dài thời gian thử việc.</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Không sử dụng trang bị bảo hộ lao động khi làm việc.</w:t>
      </w:r>
    </w:p>
    <w:p w:rsidR="001C19ED" w:rsidRPr="001C19ED" w:rsidRDefault="001C19ED" w:rsidP="001C19ED">
      <w:pPr>
        <w:spacing w:before="60"/>
        <w:jc w:val="both"/>
        <w:rPr>
          <w:rFonts w:ascii="Times New Roman" w:hAnsi="Times New Roman"/>
          <w:b/>
        </w:rPr>
      </w:pPr>
      <w:r w:rsidRPr="001C19ED">
        <w:rPr>
          <w:rFonts w:ascii="Times New Roman" w:hAnsi="Times New Roman"/>
          <w:b/>
          <w:color w:val="0000FF"/>
        </w:rPr>
        <w:t>Câu 40:</w:t>
      </w:r>
      <w:r w:rsidRPr="001C19ED">
        <w:rPr>
          <w:rFonts w:ascii="Times New Roman" w:hAnsi="Times New Roman"/>
          <w:b/>
        </w:rPr>
        <w:t xml:space="preserve"> Trường hợp nào dưới đây </w:t>
      </w:r>
      <w:r w:rsidRPr="001C19ED">
        <w:rPr>
          <w:rFonts w:ascii="Times New Roman" w:hAnsi="Times New Roman"/>
          <w:b/>
          <w:i/>
          <w:u w:val="single"/>
        </w:rPr>
        <w:t>không</w:t>
      </w:r>
      <w:r w:rsidRPr="001C19ED">
        <w:rPr>
          <w:rFonts w:ascii="Times New Roman" w:hAnsi="Times New Roman"/>
          <w:b/>
          <w:i/>
        </w:rPr>
        <w:t xml:space="preserve"> </w:t>
      </w:r>
      <w:r w:rsidRPr="001C19ED">
        <w:rPr>
          <w:rFonts w:ascii="Times New Roman" w:hAnsi="Times New Roman"/>
          <w:b/>
        </w:rPr>
        <w:t>bị cấm kết hôn?</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A. </w:t>
      </w:r>
      <w:r w:rsidRPr="001C19ED">
        <w:rPr>
          <w:rFonts w:ascii="Times New Roman" w:hAnsi="Times New Roman"/>
        </w:rPr>
        <w:t>Bố dượng với con riêng của vợ.</w:t>
      </w:r>
      <w:r w:rsidRPr="001C19ED">
        <w:rPr>
          <w:rFonts w:ascii="Times New Roman" w:hAnsi="Times New Roman"/>
        </w:rPr>
        <w:tab/>
      </w:r>
      <w:r w:rsidRPr="001C19ED">
        <w:rPr>
          <w:rFonts w:ascii="Times New Roman" w:hAnsi="Times New Roman"/>
          <w:b/>
          <w:color w:val="3366FF"/>
        </w:rPr>
        <w:t xml:space="preserve">B. </w:t>
      </w:r>
      <w:r w:rsidRPr="001C19ED">
        <w:rPr>
          <w:rFonts w:ascii="Times New Roman" w:hAnsi="Times New Roman"/>
        </w:rPr>
        <w:t>Bố chồng với con dâu.</w:t>
      </w:r>
    </w:p>
    <w:p w:rsidR="001C19ED" w:rsidRPr="001C19ED" w:rsidRDefault="001C19ED" w:rsidP="001C19ED">
      <w:pPr>
        <w:tabs>
          <w:tab w:val="left" w:pos="5136"/>
        </w:tabs>
        <w:ind w:firstLine="283"/>
        <w:rPr>
          <w:rFonts w:ascii="Times New Roman" w:hAnsi="Times New Roman"/>
        </w:rPr>
      </w:pPr>
      <w:r w:rsidRPr="001C19ED">
        <w:rPr>
          <w:rFonts w:ascii="Times New Roman" w:hAnsi="Times New Roman"/>
          <w:b/>
          <w:color w:val="3366FF"/>
        </w:rPr>
        <w:t xml:space="preserve">C. </w:t>
      </w:r>
      <w:r w:rsidRPr="001C19ED">
        <w:rPr>
          <w:rFonts w:ascii="Times New Roman" w:hAnsi="Times New Roman"/>
        </w:rPr>
        <w:t>Anh, em kết nghĩa.</w:t>
      </w:r>
      <w:r w:rsidRPr="001C19ED">
        <w:rPr>
          <w:rFonts w:ascii="Times New Roman" w:hAnsi="Times New Roman"/>
        </w:rPr>
        <w:tab/>
      </w:r>
      <w:r w:rsidRPr="001C19ED">
        <w:rPr>
          <w:rFonts w:ascii="Times New Roman" w:hAnsi="Times New Roman"/>
          <w:b/>
          <w:color w:val="3366FF"/>
        </w:rPr>
        <w:t xml:space="preserve">D. </w:t>
      </w:r>
      <w:r w:rsidRPr="001C19ED">
        <w:rPr>
          <w:rFonts w:ascii="Times New Roman" w:hAnsi="Times New Roman"/>
        </w:rPr>
        <w:t>Giữa cha, mẹ nuôi với con nuôi.</w:t>
      </w:r>
    </w:p>
    <w:p w:rsidR="001C19ED" w:rsidRPr="001C19ED" w:rsidRDefault="001C19ED" w:rsidP="001C19ED">
      <w:pPr>
        <w:ind w:firstLine="283"/>
        <w:jc w:val="both"/>
        <w:rPr>
          <w:rFonts w:ascii="Times New Roman" w:hAnsi="Times New Roman"/>
        </w:rPr>
      </w:pPr>
    </w:p>
    <w:p w:rsidR="001C19ED" w:rsidRPr="001C19ED" w:rsidRDefault="001C19ED" w:rsidP="001C19ED">
      <w:pPr>
        <w:rPr>
          <w:rFonts w:ascii="Times New Roman" w:hAnsi="Times New Roman"/>
          <w:color w:val="FFFFFF"/>
          <w:sz w:val="16"/>
          <w:szCs w:val="16"/>
        </w:rPr>
      </w:pPr>
      <w:r w:rsidRPr="001C19ED">
        <w:rPr>
          <w:rFonts w:ascii="Times New Roman" w:hAnsi="Times New Roman"/>
          <w:color w:val="FFFFFF"/>
          <w:sz w:val="16"/>
          <w:szCs w:val="16"/>
        </w:rPr>
        <w:t>-----------------------------------------------</w:t>
      </w:r>
    </w:p>
    <w:p w:rsidR="001C19ED" w:rsidRPr="001C19ED" w:rsidRDefault="001C19ED" w:rsidP="001C19ED">
      <w:pPr>
        <w:jc w:val="center"/>
        <w:rPr>
          <w:rFonts w:ascii="Times New Roman" w:hAnsi="Times New Roman"/>
        </w:rPr>
      </w:pPr>
      <w:r w:rsidRPr="001C19ED">
        <w:rPr>
          <w:rFonts w:ascii="Times New Roman" w:hAnsi="Times New Roman"/>
        </w:rPr>
        <w:t>----------- Hết----------</w:t>
      </w:r>
    </w:p>
    <w:p w:rsidR="00D21AE9" w:rsidRPr="001C19ED" w:rsidRDefault="00D21AE9" w:rsidP="00D21AE9">
      <w:pPr>
        <w:rPr>
          <w:rFonts w:ascii="Times New Roman" w:hAnsi="Times New Roman"/>
          <w:b/>
          <w:szCs w:val="32"/>
          <w:lang w:val="pt-BR"/>
        </w:rPr>
      </w:pPr>
    </w:p>
    <w:sectPr w:rsidR="00D21AE9" w:rsidRPr="001C19ED"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675BC"/>
    <w:rsid w:val="0019590C"/>
    <w:rsid w:val="001C19ED"/>
    <w:rsid w:val="001D4B6B"/>
    <w:rsid w:val="002830B0"/>
    <w:rsid w:val="002E4ACE"/>
    <w:rsid w:val="00362985"/>
    <w:rsid w:val="003C07F4"/>
    <w:rsid w:val="00427EA7"/>
    <w:rsid w:val="00543CE6"/>
    <w:rsid w:val="005761D1"/>
    <w:rsid w:val="00666118"/>
    <w:rsid w:val="00675ACF"/>
    <w:rsid w:val="006F36DF"/>
    <w:rsid w:val="0071627F"/>
    <w:rsid w:val="007F2C79"/>
    <w:rsid w:val="00922B3E"/>
    <w:rsid w:val="00943FCE"/>
    <w:rsid w:val="0095690D"/>
    <w:rsid w:val="00A1134B"/>
    <w:rsid w:val="00A570D2"/>
    <w:rsid w:val="00B80C7B"/>
    <w:rsid w:val="00C048EB"/>
    <w:rsid w:val="00CA1A9E"/>
    <w:rsid w:val="00D21AE9"/>
    <w:rsid w:val="00E00FFD"/>
    <w:rsid w:val="00EA79B2"/>
    <w:rsid w:val="00EC7DF8"/>
    <w:rsid w:val="00F7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1683</Words>
  <Characters>9597</Characters>
  <Application>Microsoft Office Word</Application>
  <DocSecurity>0</DocSecurity>
  <Lines>79</Lines>
  <Paragraphs>22</Paragraphs>
  <ScaleCrop>false</ScaleCrop>
  <Company>Microsoft</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2020-03-28T09:52:00Z</cp:lastPrinted>
  <dcterms:created xsi:type="dcterms:W3CDTF">2020-04-25T12:59:00Z</dcterms:created>
  <dcterms:modified xsi:type="dcterms:W3CDTF">2020-04-25T13:05:00Z</dcterms:modified>
</cp:coreProperties>
</file>